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4216" w14:textId="77777777" w:rsidR="005078BB" w:rsidRPr="00FE3B0C" w:rsidRDefault="00341FAA" w:rsidP="00DD24F2">
      <w:pPr>
        <w:jc w:val="center"/>
        <w:rPr>
          <w:rFonts w:cs="Times New Roman"/>
          <w:b/>
        </w:rPr>
      </w:pPr>
      <w:r w:rsidRPr="00FE3B0C">
        <w:rPr>
          <w:rFonts w:cs="Times New Roman"/>
          <w:b/>
        </w:rPr>
        <w:t>Matthew W. Moore</w:t>
      </w:r>
    </w:p>
    <w:p w14:paraId="7A4C1410" w14:textId="4144CE4C" w:rsidR="00341FAA" w:rsidRPr="00FE3B0C" w:rsidRDefault="00341FAA" w:rsidP="00DD24F2">
      <w:pPr>
        <w:jc w:val="center"/>
        <w:rPr>
          <w:rFonts w:cs="Times New Roman"/>
        </w:rPr>
      </w:pPr>
      <w:r w:rsidRPr="00FE3B0C">
        <w:rPr>
          <w:rFonts w:cs="Times New Roman"/>
        </w:rPr>
        <w:t>8012 105</w:t>
      </w:r>
      <w:r w:rsidRPr="00FE3B0C">
        <w:rPr>
          <w:rFonts w:cs="Times New Roman"/>
          <w:vertAlign w:val="superscript"/>
        </w:rPr>
        <w:t>th</w:t>
      </w:r>
      <w:r w:rsidRPr="00FE3B0C">
        <w:rPr>
          <w:rFonts w:cs="Times New Roman"/>
        </w:rPr>
        <w:t xml:space="preserve"> Ave. SW</w:t>
      </w:r>
      <w:r w:rsidR="00460197" w:rsidRPr="00FE3B0C">
        <w:rPr>
          <w:rFonts w:cs="Times New Roman"/>
        </w:rPr>
        <w:t xml:space="preserve"> </w:t>
      </w:r>
      <w:r w:rsidR="00460197" w:rsidRPr="00FE3B0C">
        <w:rPr>
          <w:rFonts w:cs="Times New Roman"/>
        </w:rPr>
        <w:sym w:font="Symbol" w:char="F0A8"/>
      </w:r>
      <w:r w:rsidR="00CF4B2A" w:rsidRPr="00FE3B0C">
        <w:rPr>
          <w:rFonts w:cs="Times New Roman"/>
        </w:rPr>
        <w:t xml:space="preserve"> </w:t>
      </w:r>
      <w:r w:rsidRPr="00FE3B0C">
        <w:rPr>
          <w:rFonts w:cs="Times New Roman"/>
        </w:rPr>
        <w:t>Olympia, WA 98512</w:t>
      </w:r>
    </w:p>
    <w:p w14:paraId="53AAB45B" w14:textId="77777777" w:rsidR="00341FAA" w:rsidRPr="00FE3B0C" w:rsidRDefault="00341FAA" w:rsidP="00DD24F2">
      <w:pPr>
        <w:jc w:val="center"/>
        <w:rPr>
          <w:rFonts w:cs="Times New Roman"/>
        </w:rPr>
      </w:pPr>
      <w:r w:rsidRPr="00FE3B0C">
        <w:rPr>
          <w:rFonts w:cs="Times New Roman"/>
        </w:rPr>
        <w:t xml:space="preserve">mooremat000@outlook.com </w:t>
      </w:r>
      <w:r w:rsidRPr="00FE3B0C">
        <w:rPr>
          <w:rFonts w:cs="Times New Roman"/>
        </w:rPr>
        <w:sym w:font="Symbol" w:char="F0A8"/>
      </w:r>
      <w:r w:rsidRPr="00FE3B0C">
        <w:rPr>
          <w:rFonts w:cs="Times New Roman"/>
        </w:rPr>
        <w:t xml:space="preserve"> (360) 464-5505  </w:t>
      </w:r>
    </w:p>
    <w:p w14:paraId="017BEFD4" w14:textId="77777777" w:rsidR="00465C77" w:rsidRDefault="00465C77" w:rsidP="00B95AFE">
      <w:pPr>
        <w:rPr>
          <w:rFonts w:cs="Times New Roman"/>
        </w:rPr>
      </w:pPr>
    </w:p>
    <w:p w14:paraId="56D5DB5A" w14:textId="20874C04" w:rsidR="00977469" w:rsidRPr="00FE3B0C" w:rsidRDefault="00977469" w:rsidP="00B95AFE">
      <w:pPr>
        <w:rPr>
          <w:rFonts w:cs="Times New Roman"/>
        </w:rPr>
        <w:sectPr w:rsidR="00977469" w:rsidRPr="00FE3B0C" w:rsidSect="00977469">
          <w:pgSz w:w="12240" w:h="15840"/>
          <w:pgMar w:top="1008" w:right="1440" w:bottom="1008" w:left="1440" w:header="720" w:footer="720" w:gutter="0"/>
          <w:cols w:space="720"/>
          <w:docGrid w:linePitch="360"/>
        </w:sectPr>
      </w:pPr>
    </w:p>
    <w:p w14:paraId="5C74FAB7" w14:textId="77777777" w:rsidR="00977469" w:rsidRDefault="00977469" w:rsidP="00200015">
      <w:pPr>
        <w:pBdr>
          <w:top w:val="threeDEmboss" w:sz="12" w:space="1" w:color="auto"/>
        </w:pBdr>
        <w:jc w:val="center"/>
        <w:rPr>
          <w:rFonts w:cs="Times New Roman"/>
          <w:b/>
          <w:u w:val="single"/>
        </w:rPr>
      </w:pPr>
    </w:p>
    <w:p w14:paraId="791BF4A5" w14:textId="5A391F5C" w:rsidR="00341FAA" w:rsidRPr="00FE3B0C" w:rsidRDefault="00B95AFE" w:rsidP="00200015">
      <w:pPr>
        <w:pBdr>
          <w:top w:val="threeDEmboss" w:sz="12" w:space="1" w:color="auto"/>
        </w:pBdr>
        <w:jc w:val="center"/>
        <w:rPr>
          <w:rFonts w:cs="Times New Roman"/>
          <w:b/>
          <w:u w:val="single"/>
        </w:rPr>
      </w:pPr>
      <w:r w:rsidRPr="00FE3B0C">
        <w:rPr>
          <w:rFonts w:cs="Times New Roman"/>
          <w:b/>
          <w:u w:val="single"/>
        </w:rPr>
        <w:t>Professional Profile</w:t>
      </w:r>
    </w:p>
    <w:p w14:paraId="40856543" w14:textId="0EC326B6" w:rsidR="00B95AFE" w:rsidRDefault="00651250" w:rsidP="00651250">
      <w:pPr>
        <w:pStyle w:val="ListBullet"/>
        <w:numPr>
          <w:ilvl w:val="0"/>
          <w:numId w:val="0"/>
        </w:numPr>
        <w:spacing w:after="0" w:line="276" w:lineRule="auto"/>
        <w:rPr>
          <w:rFonts w:ascii="Times New Roman" w:hAnsi="Times New Roman" w:cs="Times New Roman"/>
          <w:color w:val="222A35" w:themeColor="text2" w:themeShade="80"/>
          <w:sz w:val="24"/>
          <w:szCs w:val="24"/>
        </w:rPr>
      </w:pPr>
      <w:r>
        <w:rPr>
          <w:rFonts w:ascii="Times New Roman" w:hAnsi="Times New Roman" w:cs="Times New Roman"/>
          <w:sz w:val="24"/>
          <w:szCs w:val="24"/>
        </w:rPr>
        <w:t xml:space="preserve">Former </w:t>
      </w:r>
      <w:r w:rsidR="00A85135" w:rsidRPr="00FE3B0C">
        <w:rPr>
          <w:rFonts w:ascii="Times New Roman" w:hAnsi="Times New Roman" w:cs="Times New Roman"/>
          <w:sz w:val="24"/>
          <w:szCs w:val="24"/>
        </w:rPr>
        <w:t xml:space="preserve">United States Marine Corps Metal Worker with </w:t>
      </w:r>
      <w:r w:rsidR="005F410C">
        <w:rPr>
          <w:rFonts w:ascii="Times New Roman" w:hAnsi="Times New Roman" w:cs="Times New Roman"/>
          <w:sz w:val="24"/>
          <w:szCs w:val="24"/>
        </w:rPr>
        <w:t>extensive</w:t>
      </w:r>
      <w:r w:rsidR="00A85135" w:rsidRPr="00FE3B0C">
        <w:rPr>
          <w:rFonts w:ascii="Times New Roman" w:hAnsi="Times New Roman" w:cs="Times New Roman"/>
          <w:sz w:val="24"/>
          <w:szCs w:val="24"/>
        </w:rPr>
        <w:t xml:space="preserve"> experience </w:t>
      </w:r>
      <w:r w:rsidR="00A85135" w:rsidRPr="00FE3B0C">
        <w:rPr>
          <w:rFonts w:ascii="Times New Roman" w:hAnsi="Times New Roman" w:cs="Times New Roman"/>
          <w:color w:val="222A35" w:themeColor="text2" w:themeShade="80"/>
          <w:sz w:val="24"/>
          <w:szCs w:val="24"/>
        </w:rPr>
        <w:t xml:space="preserve">supervising and engaging in the completion of </w:t>
      </w:r>
      <w:r w:rsidR="00200015" w:rsidRPr="00FE3B0C">
        <w:rPr>
          <w:rFonts w:ascii="Times New Roman" w:hAnsi="Times New Roman" w:cs="Times New Roman"/>
          <w:color w:val="222A35" w:themeColor="text2" w:themeShade="80"/>
          <w:sz w:val="24"/>
          <w:szCs w:val="24"/>
        </w:rPr>
        <w:t xml:space="preserve">various </w:t>
      </w:r>
      <w:r w:rsidR="00A85135" w:rsidRPr="00FE3B0C">
        <w:rPr>
          <w:rFonts w:ascii="Times New Roman" w:hAnsi="Times New Roman" w:cs="Times New Roman"/>
          <w:color w:val="222A35" w:themeColor="text2" w:themeShade="80"/>
          <w:sz w:val="24"/>
          <w:szCs w:val="24"/>
        </w:rPr>
        <w:t>assigned tasks</w:t>
      </w:r>
      <w:r w:rsidR="00200015" w:rsidRPr="00FE3B0C">
        <w:rPr>
          <w:rFonts w:ascii="Times New Roman" w:hAnsi="Times New Roman" w:cs="Times New Roman"/>
          <w:color w:val="222A35" w:themeColor="text2" w:themeShade="80"/>
          <w:sz w:val="24"/>
          <w:szCs w:val="24"/>
        </w:rPr>
        <w:t>.</w:t>
      </w:r>
      <w:r w:rsidR="00A85135" w:rsidRPr="00FE3B0C">
        <w:rPr>
          <w:rFonts w:ascii="Times New Roman" w:hAnsi="Times New Roman" w:cs="Times New Roman"/>
          <w:color w:val="222A35" w:themeColor="text2" w:themeShade="80"/>
          <w:sz w:val="24"/>
          <w:szCs w:val="24"/>
        </w:rPr>
        <w:t xml:space="preserve"> </w:t>
      </w:r>
      <w:r w:rsidR="00200015" w:rsidRPr="00FE3B0C">
        <w:rPr>
          <w:rFonts w:ascii="Times New Roman" w:hAnsi="Times New Roman" w:cs="Times New Roman"/>
          <w:color w:val="222A35" w:themeColor="text2" w:themeShade="80"/>
          <w:sz w:val="24"/>
          <w:szCs w:val="24"/>
        </w:rPr>
        <w:t>Provided</w:t>
      </w:r>
      <w:r w:rsidR="00A85135" w:rsidRPr="00FE3B0C">
        <w:rPr>
          <w:rFonts w:ascii="Times New Roman" w:hAnsi="Times New Roman" w:cs="Times New Roman"/>
          <w:color w:val="222A35" w:themeColor="text2" w:themeShade="80"/>
          <w:sz w:val="24"/>
          <w:szCs w:val="24"/>
        </w:rPr>
        <w:t xml:space="preserve"> welding, fabrication, and metal working support in order to ensure mission readiness and equipment serviceability to </w:t>
      </w:r>
      <w:r w:rsidR="00200015" w:rsidRPr="00FE3B0C">
        <w:rPr>
          <w:rFonts w:ascii="Times New Roman" w:hAnsi="Times New Roman" w:cs="Times New Roman"/>
          <w:color w:val="222A35" w:themeColor="text2" w:themeShade="80"/>
          <w:sz w:val="24"/>
          <w:szCs w:val="24"/>
        </w:rPr>
        <w:t>multiple</w:t>
      </w:r>
      <w:r w:rsidR="00A85135" w:rsidRPr="00FE3B0C">
        <w:rPr>
          <w:rFonts w:ascii="Times New Roman" w:hAnsi="Times New Roman" w:cs="Times New Roman"/>
          <w:color w:val="222A35" w:themeColor="text2" w:themeShade="80"/>
          <w:sz w:val="24"/>
          <w:szCs w:val="24"/>
        </w:rPr>
        <w:t xml:space="preserve"> units. </w:t>
      </w:r>
      <w:r w:rsidR="004A48E7" w:rsidRPr="00FE3B0C">
        <w:rPr>
          <w:rFonts w:ascii="Times New Roman" w:hAnsi="Times New Roman" w:cs="Times New Roman"/>
          <w:color w:val="222A35" w:themeColor="text2" w:themeShade="80"/>
          <w:sz w:val="24"/>
          <w:szCs w:val="24"/>
        </w:rPr>
        <w:t>Diligent working supervisor with experience and knowledge involving the repair and fabrication of broken or damaged equipment. Proficient in decision making, and timely planning in a mission focused work environment.</w:t>
      </w:r>
      <w:r w:rsidR="00AF2F35">
        <w:rPr>
          <w:rFonts w:ascii="Times New Roman" w:hAnsi="Times New Roman" w:cs="Times New Roman"/>
          <w:color w:val="222A35" w:themeColor="text2" w:themeShade="80"/>
          <w:sz w:val="24"/>
          <w:szCs w:val="24"/>
        </w:rPr>
        <w:t xml:space="preserve"> </w:t>
      </w:r>
      <w:r w:rsidR="00200015" w:rsidRPr="00FE3B0C">
        <w:rPr>
          <w:rFonts w:ascii="Times New Roman" w:hAnsi="Times New Roman" w:cs="Times New Roman"/>
          <w:color w:val="222A35" w:themeColor="text2" w:themeShade="80"/>
          <w:sz w:val="24"/>
          <w:szCs w:val="24"/>
        </w:rPr>
        <w:t xml:space="preserve">Strong communication abilities with peers, superiors, and subordinates. </w:t>
      </w:r>
      <w:r w:rsidR="00216412">
        <w:rPr>
          <w:rFonts w:ascii="Times New Roman" w:hAnsi="Times New Roman" w:cs="Times New Roman"/>
          <w:color w:val="222A35" w:themeColor="text2" w:themeShade="80"/>
          <w:sz w:val="24"/>
          <w:szCs w:val="24"/>
        </w:rPr>
        <w:t>Contin</w:t>
      </w:r>
      <w:r w:rsidR="00ED17B1">
        <w:rPr>
          <w:rFonts w:ascii="Times New Roman" w:hAnsi="Times New Roman" w:cs="Times New Roman"/>
          <w:color w:val="222A35" w:themeColor="text2" w:themeShade="80"/>
          <w:sz w:val="24"/>
          <w:szCs w:val="24"/>
        </w:rPr>
        <w:t>uously d</w:t>
      </w:r>
      <w:r w:rsidR="00BE5F2D">
        <w:rPr>
          <w:rFonts w:ascii="Times New Roman" w:hAnsi="Times New Roman" w:cs="Times New Roman"/>
          <w:color w:val="222A35" w:themeColor="text2" w:themeShade="80"/>
          <w:sz w:val="24"/>
          <w:szCs w:val="24"/>
        </w:rPr>
        <w:t>emonstrates the ability to work outside of primary job and skillset.</w:t>
      </w:r>
    </w:p>
    <w:p w14:paraId="6FB0BAA1" w14:textId="77777777" w:rsidR="00977469" w:rsidRPr="00FE3B0C" w:rsidRDefault="00977469" w:rsidP="00651250">
      <w:pPr>
        <w:pStyle w:val="ListBullet"/>
        <w:numPr>
          <w:ilvl w:val="0"/>
          <w:numId w:val="0"/>
        </w:numPr>
        <w:spacing w:after="0" w:line="276" w:lineRule="auto"/>
        <w:rPr>
          <w:rFonts w:ascii="Times New Roman" w:hAnsi="Times New Roman" w:cs="Times New Roman"/>
          <w:color w:val="222A35" w:themeColor="text2" w:themeShade="80"/>
          <w:sz w:val="24"/>
          <w:szCs w:val="24"/>
        </w:rPr>
      </w:pPr>
    </w:p>
    <w:p w14:paraId="5EDCDDE2" w14:textId="77777777" w:rsidR="00977469" w:rsidRDefault="00977469" w:rsidP="004B7DC9">
      <w:pPr>
        <w:pBdr>
          <w:top w:val="threeDEmboss" w:sz="12" w:space="1" w:color="auto"/>
        </w:pBdr>
        <w:jc w:val="center"/>
        <w:rPr>
          <w:rFonts w:cs="Times New Roman"/>
          <w:b/>
          <w:u w:val="single"/>
        </w:rPr>
      </w:pPr>
    </w:p>
    <w:p w14:paraId="40F4FFBC" w14:textId="559C0E49" w:rsidR="004B7DC9" w:rsidRPr="00FE3B0C" w:rsidRDefault="00B95AFE" w:rsidP="004B7DC9">
      <w:pPr>
        <w:pBdr>
          <w:top w:val="threeDEmboss" w:sz="12" w:space="1" w:color="auto"/>
        </w:pBdr>
        <w:jc w:val="center"/>
        <w:rPr>
          <w:rFonts w:cs="Times New Roman"/>
          <w:b/>
          <w:u w:val="single"/>
        </w:rPr>
      </w:pPr>
      <w:r w:rsidRPr="00FE3B0C">
        <w:rPr>
          <w:rFonts w:cs="Times New Roman"/>
          <w:b/>
          <w:u w:val="single"/>
        </w:rPr>
        <w:t>Professional Experience</w:t>
      </w:r>
    </w:p>
    <w:p w14:paraId="2F34EFA4" w14:textId="3FBE7979" w:rsidR="004B7DC9" w:rsidRPr="00FE3B0C" w:rsidRDefault="00200015" w:rsidP="004B7DC9">
      <w:pPr>
        <w:pBdr>
          <w:top w:val="threeDEmboss" w:sz="12" w:space="1" w:color="auto"/>
        </w:pBdr>
        <w:jc w:val="center"/>
        <w:rPr>
          <w:rFonts w:cs="Times New Roman"/>
        </w:rPr>
      </w:pPr>
      <w:r w:rsidRPr="00FE3B0C">
        <w:rPr>
          <w:rFonts w:cs="Times New Roman"/>
          <w:b/>
        </w:rPr>
        <w:t>United States Marine Corps</w:t>
      </w:r>
      <w:r w:rsidR="00AB56DD" w:rsidRPr="00FE3B0C">
        <w:rPr>
          <w:rFonts w:cs="Times New Roman"/>
        </w:rPr>
        <w:t xml:space="preserve"> </w:t>
      </w:r>
      <w:r w:rsidR="00AB56DD" w:rsidRPr="00FE3B0C">
        <w:rPr>
          <w:rFonts w:cs="Times New Roman"/>
        </w:rPr>
        <w:sym w:font="Symbol" w:char="F0A8"/>
      </w:r>
      <w:r w:rsidR="00B17AA8">
        <w:rPr>
          <w:rFonts w:cs="Times New Roman"/>
          <w:b/>
        </w:rPr>
        <w:t xml:space="preserve"> </w:t>
      </w:r>
      <w:r w:rsidR="00B17AA8" w:rsidRPr="00733548">
        <w:rPr>
          <w:rFonts w:cs="Times New Roman"/>
          <w:b/>
        </w:rPr>
        <w:t>1316</w:t>
      </w:r>
      <w:r w:rsidR="00733548" w:rsidRPr="00733548">
        <w:rPr>
          <w:rFonts w:cs="Times New Roman"/>
          <w:b/>
        </w:rPr>
        <w:t xml:space="preserve"> Metal Worker </w:t>
      </w:r>
      <w:r w:rsidR="00733548" w:rsidRPr="00733548">
        <w:rPr>
          <w:rFonts w:cs="Times New Roman"/>
          <w:b/>
        </w:rPr>
        <w:sym w:font="Symbol" w:char="F0A8"/>
      </w:r>
      <w:r w:rsidR="00733548" w:rsidRPr="00733548">
        <w:rPr>
          <w:rFonts w:cs="Times New Roman"/>
          <w:b/>
        </w:rPr>
        <w:t xml:space="preserve"> </w:t>
      </w:r>
      <w:r w:rsidR="00AB56DD" w:rsidRPr="00733548">
        <w:rPr>
          <w:rFonts w:cs="Times New Roman"/>
          <w:b/>
        </w:rPr>
        <w:t>03/2015 – 03/2019</w:t>
      </w:r>
    </w:p>
    <w:p w14:paraId="4353342C" w14:textId="3F4D2A23" w:rsidR="006C6EF6" w:rsidRPr="00733548" w:rsidRDefault="006C6EF6" w:rsidP="00651250">
      <w:pPr>
        <w:pBdr>
          <w:top w:val="threeDEmboss" w:sz="12" w:space="1" w:color="auto"/>
        </w:pBdr>
        <w:rPr>
          <w:rFonts w:cs="Times New Roman"/>
          <w:i/>
        </w:rPr>
      </w:pPr>
      <w:r w:rsidRPr="00733548">
        <w:rPr>
          <w:rFonts w:cs="Times New Roman"/>
          <w:b/>
          <w:i/>
        </w:rPr>
        <w:t>9</w:t>
      </w:r>
      <w:r w:rsidRPr="00733548">
        <w:rPr>
          <w:rFonts w:cs="Times New Roman"/>
          <w:b/>
          <w:i/>
          <w:vertAlign w:val="superscript"/>
        </w:rPr>
        <w:t>th</w:t>
      </w:r>
      <w:r w:rsidRPr="00733548">
        <w:rPr>
          <w:rFonts w:cs="Times New Roman"/>
          <w:b/>
          <w:i/>
        </w:rPr>
        <w:t xml:space="preserve"> Engineer Support Battalion</w:t>
      </w:r>
      <w:r w:rsidR="00AB56DD" w:rsidRPr="00733548">
        <w:rPr>
          <w:rFonts w:cs="Times New Roman"/>
          <w:b/>
          <w:i/>
        </w:rPr>
        <w:t>, 3</w:t>
      </w:r>
      <w:r w:rsidR="00AB56DD" w:rsidRPr="00733548">
        <w:rPr>
          <w:rFonts w:cs="Times New Roman"/>
          <w:b/>
          <w:i/>
          <w:vertAlign w:val="superscript"/>
        </w:rPr>
        <w:t>rd</w:t>
      </w:r>
      <w:r w:rsidR="00AB56DD" w:rsidRPr="00733548">
        <w:rPr>
          <w:rFonts w:cs="Times New Roman"/>
          <w:b/>
          <w:i/>
        </w:rPr>
        <w:t xml:space="preserve"> Marine Logistics Group</w:t>
      </w:r>
      <w:r w:rsidRPr="00733548">
        <w:rPr>
          <w:rFonts w:cs="Times New Roman"/>
          <w:b/>
          <w:i/>
        </w:rPr>
        <w:t xml:space="preserve">: </w:t>
      </w:r>
      <w:r w:rsidRPr="00733548">
        <w:rPr>
          <w:rFonts w:cs="Times New Roman"/>
          <w:i/>
        </w:rPr>
        <w:t>Camp Hansen, Okinawa, J</w:t>
      </w:r>
      <w:r w:rsidR="00B76A8A" w:rsidRPr="00733548">
        <w:rPr>
          <w:rFonts w:cs="Times New Roman"/>
          <w:i/>
        </w:rPr>
        <w:t>P</w:t>
      </w:r>
    </w:p>
    <w:p w14:paraId="4F3958AE" w14:textId="00609343" w:rsidR="00607D0B" w:rsidRPr="00FE3B0C" w:rsidRDefault="00773B42" w:rsidP="00651250">
      <w:pPr>
        <w:pBdr>
          <w:top w:val="threeDEmboss" w:sz="12" w:space="1" w:color="auto"/>
        </w:pBdr>
        <w:rPr>
          <w:rFonts w:cs="Times New Roman"/>
        </w:rPr>
      </w:pPr>
      <w:r w:rsidRPr="00FE3B0C">
        <w:rPr>
          <w:rFonts w:cs="Times New Roman"/>
        </w:rPr>
        <w:t xml:space="preserve">Actively maintained mission readiness of engineer equipment by skillfully repairing and fabricating broken or unserviceable gear. Properly took monthly inventories of weld shop tools and equipment and performed preventative maintenance in order to sustain </w:t>
      </w:r>
      <w:r w:rsidR="00A96207" w:rsidRPr="00FE3B0C">
        <w:rPr>
          <w:rFonts w:cs="Times New Roman"/>
        </w:rPr>
        <w:t>a productive work flow. Instructed and supervised subordinates in their daily metal working tasks.</w:t>
      </w:r>
    </w:p>
    <w:p w14:paraId="7347BDF9" w14:textId="6907CA6E" w:rsidR="00A62801" w:rsidRPr="00FE3B0C" w:rsidRDefault="00A96207" w:rsidP="00651250">
      <w:pPr>
        <w:pStyle w:val="ListParagraph"/>
        <w:numPr>
          <w:ilvl w:val="0"/>
          <w:numId w:val="2"/>
        </w:numPr>
        <w:ind w:left="450" w:hanging="450"/>
        <w:rPr>
          <w:rFonts w:cs="Times New Roman"/>
        </w:rPr>
      </w:pPr>
      <w:r w:rsidRPr="00FE3B0C">
        <w:rPr>
          <w:rFonts w:cs="Times New Roman"/>
        </w:rPr>
        <w:t xml:space="preserve">Participated in </w:t>
      </w:r>
      <w:r w:rsidR="00FE3B0C" w:rsidRPr="00FE3B0C">
        <w:rPr>
          <w:rFonts w:cs="Times New Roman"/>
        </w:rPr>
        <w:t xml:space="preserve">Balikatan 2018, </w:t>
      </w:r>
      <w:r w:rsidRPr="00FE3B0C">
        <w:rPr>
          <w:rFonts w:cs="Times New Roman"/>
        </w:rPr>
        <w:t xml:space="preserve">a 45-day joint service humanitarian operation to construct a school in the Philippines. </w:t>
      </w:r>
      <w:r w:rsidR="00FE3B0C" w:rsidRPr="00FE3B0C">
        <w:rPr>
          <w:rFonts w:cs="Times New Roman"/>
        </w:rPr>
        <w:t>Provided weld</w:t>
      </w:r>
      <w:r w:rsidR="005F0C73">
        <w:rPr>
          <w:rFonts w:cs="Times New Roman"/>
        </w:rPr>
        <w:t>ing</w:t>
      </w:r>
      <w:r w:rsidR="00FE3B0C" w:rsidRPr="00FE3B0C">
        <w:rPr>
          <w:rFonts w:cs="Times New Roman"/>
        </w:rPr>
        <w:t xml:space="preserve"> support in the fabrication of steel trusses and doorways. Assisted </w:t>
      </w:r>
      <w:r w:rsidR="00FE3B0C">
        <w:rPr>
          <w:rFonts w:cs="Times New Roman"/>
        </w:rPr>
        <w:t>C</w:t>
      </w:r>
      <w:r w:rsidR="00FE3B0C" w:rsidRPr="00FE3B0C">
        <w:rPr>
          <w:rFonts w:cs="Times New Roman"/>
        </w:rPr>
        <w:t xml:space="preserve">ombat </w:t>
      </w:r>
      <w:r w:rsidR="00FE3B0C">
        <w:rPr>
          <w:rFonts w:cs="Times New Roman"/>
        </w:rPr>
        <w:t>E</w:t>
      </w:r>
      <w:r w:rsidR="00FE3B0C" w:rsidRPr="00FE3B0C">
        <w:rPr>
          <w:rFonts w:cs="Times New Roman"/>
        </w:rPr>
        <w:t xml:space="preserve">ngineers in their various construction duties. </w:t>
      </w:r>
    </w:p>
    <w:p w14:paraId="37C874D4" w14:textId="2FA9021F" w:rsidR="006C6EF6" w:rsidRPr="00733548" w:rsidRDefault="006C6EF6" w:rsidP="00651250">
      <w:pPr>
        <w:rPr>
          <w:rFonts w:cs="Times New Roman"/>
          <w:i/>
        </w:rPr>
      </w:pPr>
      <w:r w:rsidRPr="00733548">
        <w:rPr>
          <w:rFonts w:cs="Times New Roman"/>
          <w:b/>
          <w:i/>
        </w:rPr>
        <w:t>1</w:t>
      </w:r>
      <w:r w:rsidRPr="00733548">
        <w:rPr>
          <w:rFonts w:cs="Times New Roman"/>
          <w:b/>
          <w:i/>
          <w:vertAlign w:val="superscript"/>
        </w:rPr>
        <w:t>st</w:t>
      </w:r>
      <w:r w:rsidRPr="00733548">
        <w:rPr>
          <w:rFonts w:cs="Times New Roman"/>
          <w:b/>
          <w:i/>
        </w:rPr>
        <w:t xml:space="preserve"> Tank Battalion</w:t>
      </w:r>
      <w:r w:rsidR="00AB56DD" w:rsidRPr="00733548">
        <w:rPr>
          <w:rFonts w:cs="Times New Roman"/>
          <w:b/>
          <w:i/>
        </w:rPr>
        <w:t>, 1</w:t>
      </w:r>
      <w:r w:rsidR="00AB56DD" w:rsidRPr="00733548">
        <w:rPr>
          <w:rFonts w:cs="Times New Roman"/>
          <w:b/>
          <w:i/>
          <w:vertAlign w:val="superscript"/>
        </w:rPr>
        <w:t>st</w:t>
      </w:r>
      <w:r w:rsidR="00AB56DD" w:rsidRPr="00733548">
        <w:rPr>
          <w:rFonts w:cs="Times New Roman"/>
          <w:b/>
          <w:i/>
        </w:rPr>
        <w:t xml:space="preserve"> Marine Division: </w:t>
      </w:r>
      <w:r w:rsidRPr="00733548">
        <w:rPr>
          <w:rFonts w:cs="Times New Roman"/>
          <w:i/>
        </w:rPr>
        <w:t>Twentynine Palms, C</w:t>
      </w:r>
      <w:r w:rsidR="00B76A8A" w:rsidRPr="00733548">
        <w:rPr>
          <w:rFonts w:cs="Times New Roman"/>
          <w:i/>
        </w:rPr>
        <w:t>A</w:t>
      </w:r>
      <w:r w:rsidR="00AB56DD" w:rsidRPr="00733548">
        <w:rPr>
          <w:rFonts w:cs="Times New Roman"/>
          <w:i/>
        </w:rPr>
        <w:t xml:space="preserve">, </w:t>
      </w:r>
      <w:r w:rsidR="00B76A8A" w:rsidRPr="00733548">
        <w:rPr>
          <w:rFonts w:cs="Times New Roman"/>
          <w:i/>
        </w:rPr>
        <w:t>US</w:t>
      </w:r>
    </w:p>
    <w:p w14:paraId="5415DACB" w14:textId="34C69192" w:rsidR="00FE3B0C" w:rsidRDefault="00840DC5" w:rsidP="00651250">
      <w:pPr>
        <w:rPr>
          <w:rFonts w:cs="Times New Roman"/>
        </w:rPr>
      </w:pPr>
      <w:r>
        <w:rPr>
          <w:rFonts w:cs="Times New Roman"/>
        </w:rPr>
        <w:t xml:space="preserve">Consistently aided in the </w:t>
      </w:r>
      <w:r w:rsidR="00925B88">
        <w:rPr>
          <w:rFonts w:cs="Times New Roman"/>
        </w:rPr>
        <w:t>maintenance</w:t>
      </w:r>
      <w:r>
        <w:rPr>
          <w:rFonts w:cs="Times New Roman"/>
        </w:rPr>
        <w:t xml:space="preserve"> of a tank company by providing welding and fabrication support both in the field and in garrison. Became proficient in numerous methods of bolt extractions, as well as tap and die </w:t>
      </w:r>
      <w:r w:rsidR="00A80296">
        <w:rPr>
          <w:rFonts w:cs="Times New Roman"/>
        </w:rPr>
        <w:t>abilities</w:t>
      </w:r>
      <w:r>
        <w:rPr>
          <w:rFonts w:cs="Times New Roman"/>
        </w:rPr>
        <w:t xml:space="preserve">. Performed armor plate repairs and </w:t>
      </w:r>
      <w:r w:rsidR="00C60F27">
        <w:rPr>
          <w:rFonts w:cs="Times New Roman"/>
        </w:rPr>
        <w:t xml:space="preserve">welding </w:t>
      </w:r>
      <w:r>
        <w:rPr>
          <w:rFonts w:cs="Times New Roman"/>
        </w:rPr>
        <w:t xml:space="preserve">modifications on both the M1A1 Abrams Main Battle Tank and the M88A2 Recovery Vehicle. </w:t>
      </w:r>
      <w:r w:rsidR="00585646">
        <w:rPr>
          <w:rFonts w:cs="Times New Roman"/>
        </w:rPr>
        <w:t xml:space="preserve">Gained experience using exothermic cutting and flux-cored arc welding capabilities while participating in multiple field exercises. </w:t>
      </w:r>
    </w:p>
    <w:p w14:paraId="57C3EE10" w14:textId="43D6DC29" w:rsidR="00636CD5" w:rsidRDefault="00C60F27" w:rsidP="00651250">
      <w:pPr>
        <w:pStyle w:val="ListParagraph"/>
        <w:numPr>
          <w:ilvl w:val="0"/>
          <w:numId w:val="2"/>
        </w:numPr>
        <w:pBdr>
          <w:bottom w:val="threeDEmboss" w:sz="12" w:space="1" w:color="auto"/>
        </w:pBdr>
        <w:ind w:left="450" w:hanging="450"/>
        <w:rPr>
          <w:rFonts w:cs="Times New Roman"/>
        </w:rPr>
      </w:pPr>
      <w:r>
        <w:rPr>
          <w:rFonts w:cs="Times New Roman"/>
        </w:rPr>
        <w:t xml:space="preserve">Assisted Tank Mechanics and Tankers in their duties as crewmembers while </w:t>
      </w:r>
      <w:r w:rsidR="00003F71">
        <w:rPr>
          <w:rFonts w:cs="Times New Roman"/>
        </w:rPr>
        <w:t>o</w:t>
      </w:r>
      <w:r>
        <w:rPr>
          <w:rFonts w:cs="Times New Roman"/>
        </w:rPr>
        <w:t xml:space="preserve">n a 30-day Integrated Training Exercise. Executed operations as a tank loader for multiple simulated assaults, as well as providing maintenance support when necessary. </w:t>
      </w:r>
    </w:p>
    <w:p w14:paraId="24C8E005" w14:textId="77777777" w:rsidR="00977469" w:rsidRPr="00977469" w:rsidRDefault="00977469" w:rsidP="00977469">
      <w:pPr>
        <w:pBdr>
          <w:bottom w:val="threeDEmboss" w:sz="12" w:space="1" w:color="auto"/>
        </w:pBdr>
        <w:rPr>
          <w:rFonts w:cs="Times New Roman"/>
        </w:rPr>
      </w:pPr>
    </w:p>
    <w:p w14:paraId="29F9220D" w14:textId="77777777" w:rsidR="00977469" w:rsidRDefault="00977469" w:rsidP="00DD24F2">
      <w:pPr>
        <w:jc w:val="center"/>
        <w:rPr>
          <w:rFonts w:cs="Times New Roman"/>
          <w:b/>
          <w:u w:val="single"/>
        </w:rPr>
      </w:pPr>
    </w:p>
    <w:p w14:paraId="34B2915E" w14:textId="6D607F1B" w:rsidR="00B95AFE" w:rsidRPr="00FE3B0C" w:rsidRDefault="00B95AFE" w:rsidP="00DD24F2">
      <w:pPr>
        <w:jc w:val="center"/>
        <w:rPr>
          <w:rFonts w:cs="Times New Roman"/>
          <w:b/>
        </w:rPr>
      </w:pPr>
      <w:r w:rsidRPr="00FE3B0C">
        <w:rPr>
          <w:rFonts w:cs="Times New Roman"/>
          <w:b/>
          <w:u w:val="single"/>
        </w:rPr>
        <w:t>Education</w:t>
      </w:r>
    </w:p>
    <w:p w14:paraId="7E8B7260" w14:textId="63CD84A0" w:rsidR="00300F0A" w:rsidRPr="00733548" w:rsidRDefault="00300F0A" w:rsidP="00AF2F35">
      <w:pPr>
        <w:jc w:val="center"/>
        <w:rPr>
          <w:rFonts w:cs="Times New Roman"/>
          <w:i/>
        </w:rPr>
      </w:pPr>
      <w:r w:rsidRPr="00733548">
        <w:rPr>
          <w:rFonts w:cs="Times New Roman"/>
          <w:b/>
          <w:i/>
        </w:rPr>
        <w:t>American Military University</w:t>
      </w:r>
      <w:r w:rsidR="00125B0C" w:rsidRPr="00733548">
        <w:rPr>
          <w:rFonts w:cs="Times New Roman"/>
          <w:i/>
        </w:rPr>
        <w:t xml:space="preserve"> </w:t>
      </w:r>
      <w:r w:rsidR="00125B0C" w:rsidRPr="00733548">
        <w:rPr>
          <w:rFonts w:cs="Times New Roman"/>
          <w:i/>
        </w:rPr>
        <w:sym w:font="Symbol" w:char="F0A8"/>
      </w:r>
      <w:r w:rsidR="00125B0C" w:rsidRPr="00733548">
        <w:rPr>
          <w:rFonts w:cs="Times New Roman"/>
          <w:i/>
        </w:rPr>
        <w:t xml:space="preserve"> </w:t>
      </w:r>
      <w:r w:rsidRPr="00733548">
        <w:rPr>
          <w:rFonts w:cs="Times New Roman"/>
          <w:i/>
        </w:rPr>
        <w:t>Charlestown</w:t>
      </w:r>
      <w:r w:rsidR="00125B0C" w:rsidRPr="00733548">
        <w:rPr>
          <w:rFonts w:cs="Times New Roman"/>
          <w:i/>
        </w:rPr>
        <w:t>,</w:t>
      </w:r>
      <w:r w:rsidRPr="00733548">
        <w:rPr>
          <w:rFonts w:cs="Times New Roman"/>
          <w:i/>
        </w:rPr>
        <w:t xml:space="preserve"> WV</w:t>
      </w:r>
    </w:p>
    <w:p w14:paraId="0CF78408" w14:textId="78FC2A19" w:rsidR="00300F0A" w:rsidRPr="00733548" w:rsidRDefault="00300F0A" w:rsidP="00AF2F35">
      <w:pPr>
        <w:jc w:val="center"/>
        <w:rPr>
          <w:rFonts w:cs="Times New Roman"/>
        </w:rPr>
      </w:pPr>
      <w:r w:rsidRPr="00733548">
        <w:rPr>
          <w:rFonts w:cs="Times New Roman"/>
        </w:rPr>
        <w:t>Associate of Arts in General Studies – 02/2019</w:t>
      </w:r>
    </w:p>
    <w:p w14:paraId="7CE7F900" w14:textId="0887BAE7" w:rsidR="00C5298C" w:rsidRPr="00733548" w:rsidRDefault="00C5298C" w:rsidP="00AF2F35">
      <w:pPr>
        <w:jc w:val="center"/>
        <w:rPr>
          <w:rFonts w:cs="Times New Roman"/>
          <w:i/>
        </w:rPr>
      </w:pPr>
      <w:r w:rsidRPr="00733548">
        <w:rPr>
          <w:rFonts w:cs="Times New Roman"/>
          <w:b/>
          <w:i/>
        </w:rPr>
        <w:t>American Welding Society</w:t>
      </w:r>
      <w:r w:rsidRPr="00733548">
        <w:rPr>
          <w:rFonts w:cs="Times New Roman"/>
          <w:i/>
        </w:rPr>
        <w:t xml:space="preserve"> </w:t>
      </w:r>
      <w:r w:rsidRPr="00733548">
        <w:rPr>
          <w:rFonts w:cs="Times New Roman"/>
          <w:i/>
        </w:rPr>
        <w:sym w:font="Symbol" w:char="F0A8"/>
      </w:r>
      <w:r w:rsidRPr="00733548">
        <w:rPr>
          <w:rFonts w:cs="Times New Roman"/>
          <w:i/>
        </w:rPr>
        <w:t xml:space="preserve"> </w:t>
      </w:r>
      <w:r w:rsidR="0062323A" w:rsidRPr="00733548">
        <w:rPr>
          <w:rFonts w:cs="Times New Roman"/>
          <w:i/>
        </w:rPr>
        <w:t>Miami, FL</w:t>
      </w:r>
    </w:p>
    <w:p w14:paraId="5A19DE26" w14:textId="75579E6D" w:rsidR="0062323A" w:rsidRPr="00733548" w:rsidRDefault="0062323A" w:rsidP="00AF2F35">
      <w:pPr>
        <w:jc w:val="center"/>
        <w:rPr>
          <w:rFonts w:cs="Times New Roman"/>
        </w:rPr>
      </w:pPr>
      <w:r w:rsidRPr="00733548">
        <w:rPr>
          <w:rFonts w:cs="Times New Roman"/>
        </w:rPr>
        <w:t>Entry Welder Level 1 – 01/2016</w:t>
      </w:r>
    </w:p>
    <w:p w14:paraId="5073AA1A" w14:textId="3D65AF4A" w:rsidR="00300F0A" w:rsidRPr="00733548" w:rsidRDefault="00300F0A" w:rsidP="00AF2F35">
      <w:pPr>
        <w:jc w:val="center"/>
        <w:rPr>
          <w:rFonts w:cs="Times New Roman"/>
          <w:i/>
        </w:rPr>
      </w:pPr>
      <w:r w:rsidRPr="00733548">
        <w:rPr>
          <w:rFonts w:cs="Times New Roman"/>
          <w:b/>
          <w:i/>
        </w:rPr>
        <w:t>Tumwater High School</w:t>
      </w:r>
      <w:r w:rsidR="00125B0C" w:rsidRPr="00733548">
        <w:rPr>
          <w:rFonts w:cs="Times New Roman"/>
          <w:i/>
        </w:rPr>
        <w:t xml:space="preserve"> </w:t>
      </w:r>
      <w:r w:rsidR="00125B0C" w:rsidRPr="00733548">
        <w:rPr>
          <w:rFonts w:cs="Times New Roman"/>
          <w:i/>
        </w:rPr>
        <w:sym w:font="Symbol" w:char="F0A8"/>
      </w:r>
      <w:r w:rsidR="00125B0C" w:rsidRPr="00733548">
        <w:rPr>
          <w:rFonts w:cs="Times New Roman"/>
          <w:i/>
        </w:rPr>
        <w:t xml:space="preserve"> Tumwater, WA 98501</w:t>
      </w:r>
    </w:p>
    <w:p w14:paraId="0B75798C" w14:textId="053F5E86" w:rsidR="00385564" w:rsidRDefault="00300F0A" w:rsidP="00AF2F35">
      <w:pPr>
        <w:pBdr>
          <w:bottom w:val="threeDEmboss" w:sz="6" w:space="1" w:color="auto"/>
        </w:pBdr>
        <w:jc w:val="center"/>
        <w:rPr>
          <w:rFonts w:cs="Times New Roman"/>
        </w:rPr>
      </w:pPr>
      <w:r w:rsidRPr="00733548">
        <w:rPr>
          <w:rFonts w:cs="Times New Roman"/>
        </w:rPr>
        <w:t>High School Diploma – 06/2014</w:t>
      </w:r>
    </w:p>
    <w:p w14:paraId="6B19DAD2" w14:textId="77777777" w:rsidR="00977469" w:rsidRDefault="00977469" w:rsidP="00AF2F35">
      <w:pPr>
        <w:pBdr>
          <w:bottom w:val="threeDEmboss" w:sz="6" w:space="1" w:color="auto"/>
        </w:pBdr>
        <w:jc w:val="center"/>
        <w:rPr>
          <w:rFonts w:cs="Times New Roman"/>
        </w:rPr>
      </w:pPr>
    </w:p>
    <w:p w14:paraId="55E2804A" w14:textId="77777777" w:rsidR="00977469" w:rsidRDefault="00977469" w:rsidP="00977469">
      <w:pPr>
        <w:jc w:val="center"/>
        <w:rPr>
          <w:rFonts w:cs="Times New Roman"/>
          <w:b/>
          <w:u w:val="single"/>
        </w:rPr>
      </w:pPr>
    </w:p>
    <w:p w14:paraId="0BF633B0" w14:textId="77777777" w:rsidR="00977469" w:rsidRDefault="00977469" w:rsidP="00977469">
      <w:pPr>
        <w:jc w:val="center"/>
        <w:rPr>
          <w:rFonts w:cs="Times New Roman"/>
          <w:b/>
          <w:u w:val="single"/>
        </w:rPr>
      </w:pPr>
    </w:p>
    <w:p w14:paraId="31703B22" w14:textId="0AAC383D" w:rsidR="00977469" w:rsidRPr="00FE3B0C" w:rsidRDefault="00977469" w:rsidP="00977469">
      <w:pPr>
        <w:jc w:val="center"/>
        <w:rPr>
          <w:rFonts w:cs="Times New Roman"/>
          <w:b/>
          <w:u w:val="single"/>
        </w:rPr>
      </w:pPr>
      <w:r w:rsidRPr="00FE3B0C">
        <w:rPr>
          <w:rFonts w:cs="Times New Roman"/>
          <w:b/>
          <w:u w:val="single"/>
        </w:rPr>
        <w:lastRenderedPageBreak/>
        <w:t>Training</w:t>
      </w:r>
    </w:p>
    <w:p w14:paraId="39994B2A" w14:textId="77777777" w:rsidR="00977469" w:rsidRPr="00FE3B0C" w:rsidRDefault="00977469" w:rsidP="00977469">
      <w:pPr>
        <w:jc w:val="center"/>
        <w:rPr>
          <w:rFonts w:cs="Times New Roman"/>
        </w:rPr>
      </w:pPr>
      <w:r w:rsidRPr="00FE3B0C">
        <w:rPr>
          <w:rFonts w:cs="Times New Roman"/>
        </w:rPr>
        <w:t xml:space="preserve">Corporals Course </w:t>
      </w:r>
      <w:r>
        <w:rPr>
          <w:rFonts w:cs="Times New Roman"/>
        </w:rPr>
        <w:t xml:space="preserve">(Enlisted Professional Military Education) </w:t>
      </w:r>
      <w:r w:rsidRPr="00FE3B0C">
        <w:rPr>
          <w:rFonts w:cs="Times New Roman"/>
        </w:rPr>
        <w:t>– 03/2018</w:t>
      </w:r>
    </w:p>
    <w:p w14:paraId="48E54C7F" w14:textId="77777777" w:rsidR="00977469" w:rsidRPr="00FE3B0C" w:rsidRDefault="00977469" w:rsidP="00977469">
      <w:pPr>
        <w:jc w:val="center"/>
        <w:rPr>
          <w:rFonts w:cs="Times New Roman"/>
        </w:rPr>
      </w:pPr>
      <w:r w:rsidRPr="00FE3B0C">
        <w:rPr>
          <w:rFonts w:cs="Times New Roman"/>
        </w:rPr>
        <w:t>Lance Corporal Leadership and Ethics Seminar – 01/2016</w:t>
      </w:r>
    </w:p>
    <w:p w14:paraId="1FB46D7E" w14:textId="77777777" w:rsidR="00977469" w:rsidRPr="00FE3B0C" w:rsidRDefault="00977469" w:rsidP="00977469">
      <w:pPr>
        <w:jc w:val="center"/>
        <w:rPr>
          <w:rFonts w:cs="Times New Roman"/>
        </w:rPr>
      </w:pPr>
      <w:r w:rsidRPr="00FE3B0C">
        <w:rPr>
          <w:rFonts w:cs="Times New Roman"/>
        </w:rPr>
        <w:t>Marine Corps Basic Metal Workers Course – 11/2015</w:t>
      </w:r>
    </w:p>
    <w:p w14:paraId="67D94DF1" w14:textId="77777777" w:rsidR="00977469" w:rsidRPr="00FE3B0C" w:rsidRDefault="00977469" w:rsidP="00977469">
      <w:pPr>
        <w:jc w:val="center"/>
        <w:rPr>
          <w:rFonts w:cs="Times New Roman"/>
        </w:rPr>
      </w:pPr>
      <w:r w:rsidRPr="00FE3B0C">
        <w:rPr>
          <w:rFonts w:cs="Times New Roman"/>
        </w:rPr>
        <w:t>Marine Combat Training – 07/2015</w:t>
      </w:r>
    </w:p>
    <w:p w14:paraId="16900838" w14:textId="7F299667" w:rsidR="00977469" w:rsidRDefault="00977469" w:rsidP="00977469">
      <w:pPr>
        <w:pBdr>
          <w:bottom w:val="threeDEmboss" w:sz="6" w:space="1" w:color="auto"/>
        </w:pBdr>
        <w:jc w:val="center"/>
        <w:rPr>
          <w:rFonts w:cs="Times New Roman"/>
        </w:rPr>
      </w:pPr>
      <w:r w:rsidRPr="00FE3B0C">
        <w:rPr>
          <w:rFonts w:cs="Times New Roman"/>
        </w:rPr>
        <w:t>Marine Corps Recruit Training – 06/2015</w:t>
      </w:r>
    </w:p>
    <w:p w14:paraId="797BDD18" w14:textId="77777777" w:rsidR="00977469" w:rsidRPr="00FE3B0C" w:rsidRDefault="00977469" w:rsidP="00977469">
      <w:pPr>
        <w:pBdr>
          <w:bottom w:val="threeDEmboss" w:sz="6" w:space="1" w:color="auto"/>
        </w:pBdr>
        <w:jc w:val="center"/>
        <w:rPr>
          <w:rFonts w:cs="Times New Roman"/>
        </w:rPr>
      </w:pPr>
    </w:p>
    <w:p w14:paraId="03B2BB37" w14:textId="77777777" w:rsidR="00733548" w:rsidRDefault="00733548" w:rsidP="00977469">
      <w:pPr>
        <w:rPr>
          <w:rFonts w:cs="Times New Roman"/>
          <w:b/>
          <w:u w:val="single"/>
        </w:rPr>
      </w:pPr>
    </w:p>
    <w:p w14:paraId="48DDC2E5" w14:textId="77777777" w:rsidR="007D59F2" w:rsidRPr="00FE3B0C" w:rsidRDefault="007D59F2" w:rsidP="007D59F2">
      <w:pPr>
        <w:jc w:val="center"/>
        <w:rPr>
          <w:rFonts w:cs="Times New Roman"/>
          <w:b/>
          <w:u w:val="single"/>
        </w:rPr>
      </w:pPr>
      <w:r w:rsidRPr="00FE3B0C">
        <w:rPr>
          <w:rFonts w:cs="Times New Roman"/>
          <w:b/>
          <w:u w:val="single"/>
        </w:rPr>
        <w:t>Technical Skills</w:t>
      </w:r>
    </w:p>
    <w:p w14:paraId="6BEF9F2F" w14:textId="77777777" w:rsidR="00AF2F35" w:rsidRDefault="00AF2F35" w:rsidP="00AF2F35">
      <w:pPr>
        <w:pBdr>
          <w:bottom w:val="threeDEmboss" w:sz="6" w:space="1" w:color="auto"/>
        </w:pBdr>
        <w:rPr>
          <w:rFonts w:cs="Times New Roman"/>
        </w:rPr>
        <w:sectPr w:rsidR="00AF2F35" w:rsidSect="00E7556F">
          <w:type w:val="continuous"/>
          <w:pgSz w:w="12240" w:h="15840"/>
          <w:pgMar w:top="1440" w:right="1440" w:bottom="1440" w:left="1440" w:header="720" w:footer="720" w:gutter="0"/>
          <w:cols w:space="720"/>
          <w:docGrid w:linePitch="360"/>
        </w:sectPr>
      </w:pPr>
    </w:p>
    <w:p w14:paraId="16154381" w14:textId="051C3271" w:rsidR="00AF2F35" w:rsidRDefault="00AF2F35" w:rsidP="00A009B0">
      <w:pPr>
        <w:rPr>
          <w:rFonts w:cs="Times New Roman"/>
        </w:rPr>
      </w:pPr>
      <w:r>
        <w:rPr>
          <w:rFonts w:cs="Times New Roman"/>
        </w:rPr>
        <w:t xml:space="preserve">- </w:t>
      </w:r>
      <w:r w:rsidR="007D59F2" w:rsidRPr="00FE3B0C">
        <w:rPr>
          <w:rFonts w:cs="Times New Roman"/>
        </w:rPr>
        <w:t>Oxy-Acetylene Welding and Cutting</w:t>
      </w:r>
    </w:p>
    <w:p w14:paraId="2482DE0D" w14:textId="7FE1663D" w:rsidR="00AF2F35" w:rsidRDefault="00AF2F35" w:rsidP="00A009B0">
      <w:pPr>
        <w:rPr>
          <w:rFonts w:cs="Times New Roman"/>
        </w:rPr>
      </w:pPr>
      <w:r>
        <w:rPr>
          <w:rFonts w:cs="Times New Roman"/>
        </w:rPr>
        <w:t xml:space="preserve">- </w:t>
      </w:r>
      <w:r w:rsidR="007D59F2" w:rsidRPr="00FE3B0C">
        <w:rPr>
          <w:rFonts w:cs="Times New Roman"/>
        </w:rPr>
        <w:t>Thermal Cutting Processes</w:t>
      </w:r>
    </w:p>
    <w:p w14:paraId="3C12A9EB" w14:textId="7CD02AC8" w:rsidR="00AF2F35" w:rsidRDefault="00AF2F35" w:rsidP="00A009B0">
      <w:pPr>
        <w:rPr>
          <w:rFonts w:cs="Times New Roman"/>
        </w:rPr>
      </w:pPr>
      <w:r>
        <w:rPr>
          <w:rFonts w:cs="Times New Roman"/>
        </w:rPr>
        <w:t xml:space="preserve">- </w:t>
      </w:r>
      <w:r w:rsidR="007D59F2" w:rsidRPr="00FE3B0C">
        <w:rPr>
          <w:rFonts w:cs="Times New Roman"/>
        </w:rPr>
        <w:t>Gas Metal Arc Welding</w:t>
      </w:r>
    </w:p>
    <w:p w14:paraId="0BD596F9" w14:textId="5D5DAF11" w:rsidR="00AF2F35" w:rsidRDefault="00AF2F35" w:rsidP="00A009B0">
      <w:pPr>
        <w:rPr>
          <w:rFonts w:cs="Times New Roman"/>
        </w:rPr>
      </w:pPr>
      <w:r>
        <w:rPr>
          <w:rFonts w:cs="Times New Roman"/>
        </w:rPr>
        <w:t xml:space="preserve">- </w:t>
      </w:r>
      <w:r w:rsidR="007D59F2" w:rsidRPr="00FE3B0C">
        <w:rPr>
          <w:rFonts w:cs="Times New Roman"/>
        </w:rPr>
        <w:t>Gas Tungsten Arc Welding</w:t>
      </w:r>
    </w:p>
    <w:p w14:paraId="4C080D76" w14:textId="442BAD5F" w:rsidR="00AF2F35" w:rsidRDefault="00AF2F35" w:rsidP="00A009B0">
      <w:pPr>
        <w:rPr>
          <w:rFonts w:cs="Times New Roman"/>
        </w:rPr>
      </w:pPr>
      <w:r>
        <w:rPr>
          <w:rFonts w:cs="Times New Roman"/>
        </w:rPr>
        <w:t xml:space="preserve">- </w:t>
      </w:r>
      <w:r w:rsidR="007D59F2" w:rsidRPr="00FE3B0C">
        <w:rPr>
          <w:rFonts w:cs="Times New Roman"/>
        </w:rPr>
        <w:t>Shielded Metal Arc Welding</w:t>
      </w:r>
    </w:p>
    <w:p w14:paraId="57BEA75E" w14:textId="5E2452AF" w:rsidR="00AF2F35" w:rsidRDefault="00AF2F35" w:rsidP="00A009B0">
      <w:pPr>
        <w:rPr>
          <w:rFonts w:cs="Times New Roman"/>
        </w:rPr>
      </w:pPr>
      <w:r>
        <w:rPr>
          <w:rFonts w:cs="Times New Roman"/>
        </w:rPr>
        <w:t xml:space="preserve">- </w:t>
      </w:r>
      <w:r w:rsidR="007D59F2" w:rsidRPr="00FE3B0C">
        <w:rPr>
          <w:rFonts w:cs="Times New Roman"/>
        </w:rPr>
        <w:t>Welding Symbol Interpretation</w:t>
      </w:r>
    </w:p>
    <w:p w14:paraId="3284F444" w14:textId="69D2A796" w:rsidR="00A009B0" w:rsidRDefault="00A009B0" w:rsidP="00A009B0">
      <w:pPr>
        <w:rPr>
          <w:rFonts w:cs="Times New Roman"/>
        </w:rPr>
      </w:pPr>
      <w:r>
        <w:rPr>
          <w:rFonts w:cs="Times New Roman"/>
        </w:rPr>
        <w:t>- Blueprint Comprehension</w:t>
      </w:r>
    </w:p>
    <w:p w14:paraId="51742671" w14:textId="77777777" w:rsidR="00977469" w:rsidRDefault="00977469" w:rsidP="00A009B0">
      <w:pPr>
        <w:rPr>
          <w:rFonts w:cs="Times New Roman"/>
        </w:rPr>
      </w:pPr>
      <w:bookmarkStart w:id="0" w:name="_GoBack"/>
      <w:bookmarkEnd w:id="0"/>
    </w:p>
    <w:p w14:paraId="3596895F" w14:textId="0E87069B" w:rsidR="00AF2F35" w:rsidRPr="00AF2F35" w:rsidRDefault="00AF2F35" w:rsidP="00A009B0">
      <w:pPr>
        <w:rPr>
          <w:rFonts w:cs="Times New Roman"/>
        </w:rPr>
      </w:pPr>
      <w:r>
        <w:rPr>
          <w:rFonts w:cs="Times New Roman"/>
        </w:rPr>
        <w:t xml:space="preserve">- </w:t>
      </w:r>
      <w:r w:rsidR="007D59F2" w:rsidRPr="00AF2F35">
        <w:rPr>
          <w:rFonts w:cs="Times New Roman"/>
        </w:rPr>
        <w:t>Weld Inspection and Testing Practices</w:t>
      </w:r>
    </w:p>
    <w:p w14:paraId="6607A350" w14:textId="5E30DBAE" w:rsidR="00AF2F35" w:rsidRDefault="00AF2F35" w:rsidP="00A009B0">
      <w:pPr>
        <w:rPr>
          <w:rFonts w:cs="Times New Roman"/>
        </w:rPr>
      </w:pPr>
      <w:r>
        <w:rPr>
          <w:rFonts w:cs="Times New Roman"/>
        </w:rPr>
        <w:t xml:space="preserve">- </w:t>
      </w:r>
      <w:r w:rsidR="007D59F2" w:rsidRPr="00FE3B0C">
        <w:rPr>
          <w:rFonts w:cs="Times New Roman"/>
        </w:rPr>
        <w:t>Welding and Shop Safety</w:t>
      </w:r>
    </w:p>
    <w:p w14:paraId="04A76B09" w14:textId="6D151E1B" w:rsidR="00AF2F35" w:rsidRDefault="00AF2F35" w:rsidP="00A009B0">
      <w:pPr>
        <w:rPr>
          <w:rFonts w:cs="Times New Roman"/>
        </w:rPr>
      </w:pPr>
      <w:r>
        <w:rPr>
          <w:rFonts w:cs="Times New Roman"/>
        </w:rPr>
        <w:t xml:space="preserve">- </w:t>
      </w:r>
      <w:r w:rsidR="007D59F2" w:rsidRPr="00FE3B0C">
        <w:rPr>
          <w:rFonts w:cs="Times New Roman"/>
        </w:rPr>
        <w:t>First Aid</w:t>
      </w:r>
    </w:p>
    <w:p w14:paraId="1AA919A2" w14:textId="13689561" w:rsidR="00AF2F35" w:rsidRDefault="00AF2F35" w:rsidP="00A009B0">
      <w:pPr>
        <w:rPr>
          <w:rFonts w:cs="Times New Roman"/>
        </w:rPr>
      </w:pPr>
      <w:r>
        <w:rPr>
          <w:rFonts w:cs="Times New Roman"/>
        </w:rPr>
        <w:t xml:space="preserve">- </w:t>
      </w:r>
      <w:r w:rsidR="007D59F2" w:rsidRPr="00FE3B0C">
        <w:rPr>
          <w:rFonts w:cs="Times New Roman"/>
        </w:rPr>
        <w:t>Microsoft Offic</w:t>
      </w:r>
      <w:r>
        <w:rPr>
          <w:rFonts w:cs="Times New Roman"/>
        </w:rPr>
        <w:t>e</w:t>
      </w:r>
    </w:p>
    <w:p w14:paraId="6181DF53" w14:textId="2E3764AF" w:rsidR="00AF2F35" w:rsidRDefault="00AF2F35" w:rsidP="00A009B0">
      <w:pPr>
        <w:rPr>
          <w:rFonts w:cs="Times New Roman"/>
        </w:rPr>
      </w:pPr>
      <w:r>
        <w:rPr>
          <w:rFonts w:cs="Times New Roman"/>
        </w:rPr>
        <w:t xml:space="preserve">- </w:t>
      </w:r>
      <w:r w:rsidR="007D59F2" w:rsidRPr="00FE3B0C">
        <w:rPr>
          <w:rFonts w:cs="Times New Roman"/>
        </w:rPr>
        <w:t>Marksmanship</w:t>
      </w:r>
    </w:p>
    <w:p w14:paraId="084621C2" w14:textId="1E1E5B21" w:rsidR="00AF2F35" w:rsidRDefault="00AF2F35" w:rsidP="00A009B0">
      <w:pPr>
        <w:rPr>
          <w:rFonts w:cs="Times New Roman"/>
        </w:rPr>
      </w:pPr>
      <w:r>
        <w:rPr>
          <w:rFonts w:cs="Times New Roman"/>
        </w:rPr>
        <w:t xml:space="preserve">- </w:t>
      </w:r>
      <w:r w:rsidR="007D59F2" w:rsidRPr="00FE3B0C">
        <w:rPr>
          <w:rFonts w:cs="Times New Roman"/>
        </w:rPr>
        <w:t>Self Defense</w:t>
      </w:r>
    </w:p>
    <w:p w14:paraId="18AC63C3" w14:textId="77777777" w:rsidR="00AF2F35" w:rsidRDefault="00AF2F35" w:rsidP="00A009B0">
      <w:pPr>
        <w:rPr>
          <w:rFonts w:cs="Times New Roman"/>
        </w:rPr>
      </w:pPr>
      <w:r>
        <w:rPr>
          <w:rFonts w:cs="Times New Roman"/>
        </w:rPr>
        <w:t xml:space="preserve">- </w:t>
      </w:r>
      <w:r w:rsidR="007D59F2">
        <w:rPr>
          <w:rFonts w:cs="Times New Roman"/>
        </w:rPr>
        <w:t>Vehicle Operatio</w:t>
      </w:r>
      <w:r>
        <w:rPr>
          <w:rFonts w:cs="Times New Roman"/>
        </w:rPr>
        <w:t>n</w:t>
      </w:r>
    </w:p>
    <w:p w14:paraId="2EB16335" w14:textId="637B81B3" w:rsidR="00977469" w:rsidRPr="00AF2F35" w:rsidRDefault="00977469" w:rsidP="00A009B0">
      <w:pPr>
        <w:rPr>
          <w:rFonts w:cs="Times New Roman"/>
        </w:rPr>
        <w:sectPr w:rsidR="00977469" w:rsidRPr="00AF2F35" w:rsidSect="00A54A84">
          <w:type w:val="continuous"/>
          <w:pgSz w:w="12240" w:h="15840"/>
          <w:pgMar w:top="1440" w:right="1440" w:bottom="1440" w:left="1440" w:header="720" w:footer="720" w:gutter="0"/>
          <w:cols w:num="2" w:space="720"/>
          <w:docGrid w:linePitch="360"/>
        </w:sectPr>
      </w:pPr>
    </w:p>
    <w:p w14:paraId="10B2845F" w14:textId="77777777" w:rsidR="00977469" w:rsidRDefault="00977469" w:rsidP="00AF2F35">
      <w:pPr>
        <w:pBdr>
          <w:top w:val="threeDEmboss" w:sz="6" w:space="1" w:color="auto"/>
        </w:pBdr>
        <w:jc w:val="center"/>
        <w:rPr>
          <w:rFonts w:cs="Times New Roman"/>
          <w:b/>
          <w:u w:val="single"/>
        </w:rPr>
      </w:pPr>
    </w:p>
    <w:p w14:paraId="1D68FD72" w14:textId="2AE79100" w:rsidR="00B95AFE" w:rsidRPr="00FE3B0C" w:rsidRDefault="00B95AFE" w:rsidP="00AF2F35">
      <w:pPr>
        <w:pBdr>
          <w:top w:val="threeDEmboss" w:sz="6" w:space="1" w:color="auto"/>
        </w:pBdr>
        <w:jc w:val="center"/>
        <w:rPr>
          <w:rFonts w:cs="Times New Roman"/>
          <w:b/>
          <w:u w:val="single"/>
        </w:rPr>
      </w:pPr>
      <w:r w:rsidRPr="00FE3B0C">
        <w:rPr>
          <w:rFonts w:cs="Times New Roman"/>
          <w:b/>
          <w:u w:val="single"/>
        </w:rPr>
        <w:t>Awards</w:t>
      </w:r>
    </w:p>
    <w:p w14:paraId="5FCFD268" w14:textId="15CDF18B" w:rsidR="00B95AFE" w:rsidRPr="00FE3B0C" w:rsidRDefault="00B8290A" w:rsidP="00AF2F35">
      <w:pPr>
        <w:jc w:val="center"/>
        <w:rPr>
          <w:rFonts w:cs="Times New Roman"/>
        </w:rPr>
      </w:pPr>
      <w:r w:rsidRPr="00FE3B0C">
        <w:rPr>
          <w:rFonts w:cs="Times New Roman"/>
        </w:rPr>
        <w:t>Marine Corps Good Conduct Medal</w:t>
      </w:r>
    </w:p>
    <w:p w14:paraId="18B81400" w14:textId="6576ECAB" w:rsidR="00B8290A" w:rsidRPr="00FE3B0C" w:rsidRDefault="00B8290A" w:rsidP="00AF2F35">
      <w:pPr>
        <w:jc w:val="center"/>
        <w:rPr>
          <w:rFonts w:cs="Times New Roman"/>
        </w:rPr>
      </w:pPr>
      <w:r w:rsidRPr="00FE3B0C">
        <w:rPr>
          <w:rFonts w:cs="Times New Roman"/>
        </w:rPr>
        <w:t>National Defense Service Medal</w:t>
      </w:r>
    </w:p>
    <w:p w14:paraId="1E625B80" w14:textId="5F10F9F1" w:rsidR="00B8290A" w:rsidRPr="00FE3B0C" w:rsidRDefault="00B8290A" w:rsidP="00AF2F35">
      <w:pPr>
        <w:jc w:val="center"/>
        <w:rPr>
          <w:rFonts w:cs="Times New Roman"/>
        </w:rPr>
      </w:pPr>
      <w:r w:rsidRPr="00FE3B0C">
        <w:rPr>
          <w:rFonts w:cs="Times New Roman"/>
        </w:rPr>
        <w:t>Global War on Terrorism Service Medal</w:t>
      </w:r>
    </w:p>
    <w:p w14:paraId="29517409" w14:textId="4A53B6DE" w:rsidR="00B8290A" w:rsidRPr="00FE3B0C" w:rsidRDefault="00B8290A" w:rsidP="00AF2F35">
      <w:pPr>
        <w:jc w:val="center"/>
        <w:rPr>
          <w:rFonts w:cs="Times New Roman"/>
        </w:rPr>
      </w:pPr>
      <w:r w:rsidRPr="00FE3B0C">
        <w:rPr>
          <w:rFonts w:cs="Times New Roman"/>
        </w:rPr>
        <w:t>Navy Sea Service Deployment Ribbon</w:t>
      </w:r>
    </w:p>
    <w:p w14:paraId="63EDE9C2" w14:textId="3FF52887" w:rsidR="007F58A7" w:rsidRPr="00FE3B0C" w:rsidRDefault="007F58A7" w:rsidP="00AF2F35">
      <w:pPr>
        <w:jc w:val="center"/>
        <w:rPr>
          <w:rFonts w:cs="Times New Roman"/>
        </w:rPr>
      </w:pPr>
      <w:r w:rsidRPr="00FE3B0C">
        <w:rPr>
          <w:rFonts w:cs="Times New Roman"/>
        </w:rPr>
        <w:t>Certificate of Commendation</w:t>
      </w:r>
    </w:p>
    <w:p w14:paraId="36373B7F" w14:textId="500D4E29" w:rsidR="007F58A7" w:rsidRPr="00FE3B0C" w:rsidRDefault="007F58A7" w:rsidP="00AF2F35">
      <w:pPr>
        <w:jc w:val="center"/>
        <w:rPr>
          <w:rFonts w:cs="Times New Roman"/>
        </w:rPr>
      </w:pPr>
      <w:r w:rsidRPr="00FE3B0C">
        <w:rPr>
          <w:rFonts w:cs="Times New Roman"/>
        </w:rPr>
        <w:t>Certificate of Appreciation</w:t>
      </w:r>
    </w:p>
    <w:p w14:paraId="1A369ACF" w14:textId="3C3C7BA2" w:rsidR="007F58A7" w:rsidRPr="00FE3B0C" w:rsidRDefault="007F58A7" w:rsidP="00AF2F35">
      <w:pPr>
        <w:jc w:val="center"/>
        <w:rPr>
          <w:rFonts w:cs="Times New Roman"/>
        </w:rPr>
      </w:pPr>
      <w:r w:rsidRPr="00FE3B0C">
        <w:rPr>
          <w:rFonts w:cs="Times New Roman"/>
        </w:rPr>
        <w:t>Letter of Appreciation - 3</w:t>
      </w:r>
    </w:p>
    <w:sectPr w:rsidR="007F58A7" w:rsidRPr="00FE3B0C" w:rsidSect="00E755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1B54CF0"/>
    <w:multiLevelType w:val="hybridMultilevel"/>
    <w:tmpl w:val="E5906B8E"/>
    <w:lvl w:ilvl="0" w:tplc="016490C2">
      <w:start w:val="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833B0"/>
    <w:multiLevelType w:val="hybridMultilevel"/>
    <w:tmpl w:val="9B92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AA"/>
    <w:rsid w:val="00003F71"/>
    <w:rsid w:val="00010A85"/>
    <w:rsid w:val="00021343"/>
    <w:rsid w:val="000D619B"/>
    <w:rsid w:val="00107424"/>
    <w:rsid w:val="00125B0C"/>
    <w:rsid w:val="00137D0D"/>
    <w:rsid w:val="00140241"/>
    <w:rsid w:val="00154455"/>
    <w:rsid w:val="00166240"/>
    <w:rsid w:val="00200015"/>
    <w:rsid w:val="00216412"/>
    <w:rsid w:val="00265779"/>
    <w:rsid w:val="00280589"/>
    <w:rsid w:val="002D65FC"/>
    <w:rsid w:val="002F0C0E"/>
    <w:rsid w:val="00300F0A"/>
    <w:rsid w:val="00312142"/>
    <w:rsid w:val="00341FAA"/>
    <w:rsid w:val="00385564"/>
    <w:rsid w:val="004110F0"/>
    <w:rsid w:val="00460197"/>
    <w:rsid w:val="00465C77"/>
    <w:rsid w:val="004A48E7"/>
    <w:rsid w:val="004B7DC9"/>
    <w:rsid w:val="005078BB"/>
    <w:rsid w:val="00585646"/>
    <w:rsid w:val="005F0C73"/>
    <w:rsid w:val="005F410C"/>
    <w:rsid w:val="00607D0B"/>
    <w:rsid w:val="0062323A"/>
    <w:rsid w:val="00636CD5"/>
    <w:rsid w:val="00651250"/>
    <w:rsid w:val="0068386F"/>
    <w:rsid w:val="006C1A02"/>
    <w:rsid w:val="006C6EF6"/>
    <w:rsid w:val="00700D37"/>
    <w:rsid w:val="00733548"/>
    <w:rsid w:val="00733F91"/>
    <w:rsid w:val="0075464B"/>
    <w:rsid w:val="00773B42"/>
    <w:rsid w:val="007A13E3"/>
    <w:rsid w:val="007A4376"/>
    <w:rsid w:val="007D59F2"/>
    <w:rsid w:val="007F58A7"/>
    <w:rsid w:val="00831E56"/>
    <w:rsid w:val="00840DC5"/>
    <w:rsid w:val="0092040E"/>
    <w:rsid w:val="00925B88"/>
    <w:rsid w:val="00977469"/>
    <w:rsid w:val="009D65A1"/>
    <w:rsid w:val="00A009B0"/>
    <w:rsid w:val="00A2669D"/>
    <w:rsid w:val="00A54A84"/>
    <w:rsid w:val="00A55638"/>
    <w:rsid w:val="00A62801"/>
    <w:rsid w:val="00A80296"/>
    <w:rsid w:val="00A85135"/>
    <w:rsid w:val="00A96207"/>
    <w:rsid w:val="00A965C0"/>
    <w:rsid w:val="00AB56DD"/>
    <w:rsid w:val="00AF2F35"/>
    <w:rsid w:val="00B17AA8"/>
    <w:rsid w:val="00B76A8A"/>
    <w:rsid w:val="00B8290A"/>
    <w:rsid w:val="00B95AFE"/>
    <w:rsid w:val="00BD6B2D"/>
    <w:rsid w:val="00BE5F2D"/>
    <w:rsid w:val="00C338D6"/>
    <w:rsid w:val="00C5298C"/>
    <w:rsid w:val="00C60F27"/>
    <w:rsid w:val="00CB4696"/>
    <w:rsid w:val="00CF4B2A"/>
    <w:rsid w:val="00D453AD"/>
    <w:rsid w:val="00DB53AB"/>
    <w:rsid w:val="00DD24F2"/>
    <w:rsid w:val="00E33C50"/>
    <w:rsid w:val="00E7556F"/>
    <w:rsid w:val="00ED17B1"/>
    <w:rsid w:val="00F53513"/>
    <w:rsid w:val="00FE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63FC"/>
  <w15:chartTrackingRefBased/>
  <w15:docId w15:val="{A9CA3485-418B-014E-9D9B-D11C0D4E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FAA"/>
    <w:rPr>
      <w:color w:val="0563C1" w:themeColor="hyperlink"/>
      <w:u w:val="single"/>
    </w:rPr>
  </w:style>
  <w:style w:type="character" w:styleId="UnresolvedMention">
    <w:name w:val="Unresolved Mention"/>
    <w:basedOn w:val="DefaultParagraphFont"/>
    <w:uiPriority w:val="99"/>
    <w:semiHidden/>
    <w:unhideWhenUsed/>
    <w:rsid w:val="00341FAA"/>
    <w:rPr>
      <w:color w:val="605E5C"/>
      <w:shd w:val="clear" w:color="auto" w:fill="E1DFDD"/>
    </w:rPr>
  </w:style>
  <w:style w:type="character" w:styleId="FollowedHyperlink">
    <w:name w:val="FollowedHyperlink"/>
    <w:basedOn w:val="DefaultParagraphFont"/>
    <w:uiPriority w:val="99"/>
    <w:semiHidden/>
    <w:unhideWhenUsed/>
    <w:rsid w:val="00341FAA"/>
    <w:rPr>
      <w:color w:val="954F72" w:themeColor="followedHyperlink"/>
      <w:u w:val="single"/>
    </w:rPr>
  </w:style>
  <w:style w:type="paragraph" w:styleId="ListBullet">
    <w:name w:val="List Bullet"/>
    <w:basedOn w:val="Normal"/>
    <w:uiPriority w:val="10"/>
    <w:unhideWhenUsed/>
    <w:qFormat/>
    <w:rsid w:val="00A85135"/>
    <w:pPr>
      <w:numPr>
        <w:numId w:val="1"/>
      </w:numPr>
      <w:spacing w:after="240" w:line="288" w:lineRule="auto"/>
      <w:contextualSpacing/>
    </w:pPr>
    <w:rPr>
      <w:rFonts w:asciiTheme="minorHAnsi" w:eastAsiaTheme="minorEastAsia" w:hAnsiTheme="minorHAnsi" w:cstheme="minorBidi"/>
      <w:color w:val="404040" w:themeColor="text1" w:themeTint="BF"/>
      <w:sz w:val="22"/>
      <w:szCs w:val="22"/>
      <w:lang w:eastAsia="ja-JP"/>
    </w:rPr>
  </w:style>
  <w:style w:type="paragraph" w:styleId="ListParagraph">
    <w:name w:val="List Paragraph"/>
    <w:basedOn w:val="Normal"/>
    <w:uiPriority w:val="34"/>
    <w:qFormat/>
    <w:rsid w:val="00A96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moore04</dc:creator>
  <cp:keywords/>
  <dc:description/>
  <cp:lastModifiedBy>matthew moore04</cp:lastModifiedBy>
  <cp:revision>15</cp:revision>
  <dcterms:created xsi:type="dcterms:W3CDTF">2018-12-30T03:35:00Z</dcterms:created>
  <dcterms:modified xsi:type="dcterms:W3CDTF">2019-01-09T09:45:00Z</dcterms:modified>
</cp:coreProperties>
</file>